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33E75" w14:textId="251CE2D6" w:rsidR="00622F51" w:rsidRPr="00622F51" w:rsidRDefault="008F522C" w:rsidP="008F522C">
      <w:pPr>
        <w:pStyle w:val="Naslov"/>
        <w:tabs>
          <w:tab w:val="left" w:pos="696"/>
          <w:tab w:val="center" w:pos="4536"/>
        </w:tabs>
        <w:spacing w:after="0"/>
        <w:jc w:val="left"/>
        <w:rPr>
          <w:rFonts w:asciiTheme="minorHAnsi" w:hAnsiTheme="minorHAnsi" w:cstheme="minorHAnsi"/>
          <w:sz w:val="24"/>
          <w:szCs w:val="24"/>
        </w:rPr>
      </w:pPr>
      <w:r>
        <w:rPr>
          <w:rFonts w:asciiTheme="minorHAnsi" w:hAnsiTheme="minorHAnsi"/>
          <w:sz w:val="24"/>
        </w:rPr>
        <w:t>EQUIPMENT MANUFACTURER’S WRITTEN STATEMENT FOR THE PUBLIC PROCUREMENT</w:t>
      </w:r>
    </w:p>
    <w:p w14:paraId="40B1656C" w14:textId="77777777" w:rsidR="00624798" w:rsidRDefault="00624798" w:rsidP="007D1573">
      <w:pPr>
        <w:pStyle w:val="Naslov"/>
        <w:spacing w:after="0"/>
        <w:rPr>
          <w:rFonts w:asciiTheme="minorHAnsi" w:hAnsiTheme="minorHAnsi" w:cstheme="minorHAnsi"/>
          <w:caps w:val="0"/>
          <w:sz w:val="24"/>
          <w:szCs w:val="24"/>
        </w:rPr>
      </w:pPr>
      <w:bookmarkStart w:id="0" w:name="_Hlk93486918"/>
      <w:r>
        <w:rPr>
          <w:rFonts w:asciiTheme="minorHAnsi" w:hAnsiTheme="minorHAnsi"/>
          <w:caps w:val="0"/>
          <w:sz w:val="24"/>
        </w:rPr>
        <w:t xml:space="preserve">302/38 - RIUM51-FKKT 03 - 1/2021 </w:t>
      </w:r>
    </w:p>
    <w:bookmarkEnd w:id="0"/>
    <w:p w14:paraId="07E0355D" w14:textId="491A50D5" w:rsidR="00691410" w:rsidRDefault="00426472" w:rsidP="007D1573">
      <w:pPr>
        <w:pStyle w:val="Naslov"/>
        <w:spacing w:after="0"/>
        <w:rPr>
          <w:rFonts w:asciiTheme="minorHAnsi" w:hAnsiTheme="minorHAnsi"/>
          <w:caps w:val="0"/>
          <w:sz w:val="24"/>
        </w:rPr>
      </w:pPr>
      <w:r>
        <w:rPr>
          <w:rFonts w:asciiTheme="minorHAnsi" w:hAnsiTheme="minorHAnsi"/>
          <w:caps w:val="0"/>
          <w:sz w:val="24"/>
        </w:rPr>
        <w:t>“</w:t>
      </w:r>
      <w:r w:rsidR="006217FC">
        <w:rPr>
          <w:rFonts w:asciiTheme="minorHAnsi" w:hAnsiTheme="minorHAnsi"/>
          <w:caps w:val="0"/>
          <w:sz w:val="24"/>
        </w:rPr>
        <w:t>Equipment for determining the thermodynamic and spectroscopic properties of materials</w:t>
      </w:r>
      <w:r>
        <w:rPr>
          <w:rFonts w:asciiTheme="minorHAnsi" w:hAnsiTheme="minorHAnsi"/>
          <w:caps w:val="0"/>
          <w:sz w:val="24"/>
        </w:rPr>
        <w:t>”</w:t>
      </w:r>
    </w:p>
    <w:p w14:paraId="119BE0B9" w14:textId="77777777" w:rsidR="00210CF7" w:rsidRPr="00210CF7" w:rsidRDefault="00210CF7" w:rsidP="00210CF7"/>
    <w:p w14:paraId="0FBC65A8" w14:textId="53C8A5D1" w:rsidR="009C45F1" w:rsidRPr="0087222B" w:rsidRDefault="002E0DF3" w:rsidP="0087222B">
      <w:pPr>
        <w:pStyle w:val="Naslov"/>
        <w:spacing w:after="0"/>
        <w:rPr>
          <w:rFonts w:asciiTheme="minorHAnsi" w:hAnsiTheme="minorHAnsi" w:cstheme="minorHAnsi"/>
          <w:sz w:val="24"/>
          <w:szCs w:val="24"/>
        </w:rPr>
      </w:pPr>
      <w:r>
        <w:rPr>
          <w:rFonts w:asciiTheme="minorHAnsi" w:hAnsiTheme="minorHAnsi"/>
          <w:caps w:val="0"/>
          <w:sz w:val="24"/>
        </w:rPr>
        <w:t xml:space="preserve"> </w:t>
      </w: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996AC2">
        <w:rPr>
          <w:rFonts w:eastAsia="Calibri" w:cstheme="minorHAnsi"/>
          <w:b/>
          <w:sz w:val="20"/>
        </w:rPr>
        <w:fldChar w:fldCharType="begin" w:fldLock="1">
          <w:ffData>
            <w:name w:val="Besedilo16"/>
            <w:enabled/>
            <w:calcOnExit w:val="0"/>
            <w:textInput/>
          </w:ffData>
        </w:fldChar>
      </w:r>
      <w:r w:rsidRPr="00996AC2">
        <w:rPr>
          <w:rFonts w:eastAsia="Calibri" w:cstheme="minorHAnsi"/>
          <w:b/>
          <w:sz w:val="20"/>
        </w:rPr>
        <w:instrText xml:space="preserve"> FORMTEXT </w:instrText>
      </w:r>
      <w:r w:rsidRPr="00996AC2">
        <w:rPr>
          <w:rFonts w:eastAsia="Calibri" w:cstheme="minorHAnsi"/>
          <w:b/>
          <w:sz w:val="20"/>
        </w:rPr>
      </w:r>
      <w:r w:rsidRPr="00996AC2">
        <w:rPr>
          <w:rFonts w:eastAsia="Calibri" w:cstheme="minorHAnsi"/>
          <w:b/>
          <w:sz w:val="20"/>
        </w:rPr>
        <w:fldChar w:fldCharType="separate"/>
      </w:r>
      <w:r>
        <w:rPr>
          <w:b/>
          <w:sz w:val="20"/>
        </w:rPr>
        <w:t>     </w:t>
      </w:r>
      <w:r w:rsidRPr="00996AC2">
        <w:rPr>
          <w:rFonts w:eastAsia="Calibri" w:cstheme="minorHAnsi"/>
          <w:b/>
          <w:sz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subject-matter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 xml:space="preserve">_________ (first and last name of the responsible person with the equipment manufacturer, </w:t>
      </w:r>
      <w:r>
        <w:rPr>
          <w:sz w:val="20"/>
          <w:u w:val="single"/>
        </w:rPr>
        <w:t>function</w:t>
      </w:r>
      <w:r>
        <w:rPr>
          <w:sz w:val="20"/>
        </w:rPr>
        <w:t>),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the company of the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proofErr w:type="gramStart"/>
      <w:r>
        <w:rPr>
          <w:sz w:val="20"/>
        </w:rPr>
        <w:t>terms;</w:t>
      </w:r>
      <w:proofErr w:type="gramEnd"/>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maintenance under warranty of the </w:t>
      </w:r>
      <w:proofErr w:type="gramStart"/>
      <w:r>
        <w:rPr>
          <w:sz w:val="20"/>
        </w:rPr>
        <w:t>equipment;</w:t>
      </w:r>
      <w:proofErr w:type="gramEnd"/>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Pr>
          <w:sz w:val="20"/>
        </w:rPr>
        <w:t>contract;</w:t>
      </w:r>
      <w:proofErr w:type="gramEnd"/>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Pr>
          <w:sz w:val="20"/>
        </w:rPr>
        <w:t>period;</w:t>
      </w:r>
      <w:proofErr w:type="gramEnd"/>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305BB422" w14:textId="77777777" w:rsidR="00210CF7" w:rsidRDefault="00210CF7" w:rsidP="008701CF">
      <w:pPr>
        <w:spacing w:after="0" w:line="260" w:lineRule="atLeast"/>
        <w:jc w:val="both"/>
        <w:rPr>
          <w:sz w:val="20"/>
        </w:rPr>
      </w:pPr>
    </w:p>
    <w:p w14:paraId="71398436" w14:textId="34D37C7E"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Pr>
                <w:sz w:val="20"/>
              </w:rPr>
              <w:t>Signature of the responsible person of the main equipment manufacturer</w:t>
            </w:r>
            <w:r>
              <w:rPr>
                <w:color w:val="FF0000"/>
                <w:sz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255DA114" w:rsidR="00D77279" w:rsidRPr="00144505" w:rsidRDefault="00864E9A"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W</w:t>
      </w:r>
      <w:r w:rsidR="00D77279">
        <w:rPr>
          <w:sz w:val="20"/>
        </w:rPr>
        <w:t xml:space="preserve">hen submitting the tender, the tenderer does not yet need to enclose the statement. </w:t>
      </w:r>
    </w:p>
    <w:p w14:paraId="3B7C17C4" w14:textId="570BC84F" w:rsidR="008701CF" w:rsidRPr="00144505"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705D2CDE" w:rsidR="00D24058" w:rsidRPr="00086CA2" w:rsidRDefault="00624798"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302/38- RIUM51-FKKT 03- 1/2021</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5C880D9F" w:rsidR="007D1573" w:rsidRPr="00086CA2" w:rsidRDefault="009C45F1" w:rsidP="007D1573">
    <w:pPr>
      <w:pStyle w:val="Glava"/>
      <w:pBdr>
        <w:bottom w:val="single" w:sz="6" w:space="1" w:color="auto"/>
      </w:pBdr>
      <w:rPr>
        <w:rFonts w:cstheme="minorHAnsi"/>
        <w:sz w:val="20"/>
      </w:rPr>
    </w:pPr>
    <w:r>
      <w:rPr>
        <w:sz w:val="18"/>
      </w:rPr>
      <w:t>Form No. 16</w:t>
    </w:r>
    <w:r w:rsidR="008C404D">
      <w:rPr>
        <w:sz w:val="18"/>
      </w:rPr>
      <w:t xml:space="preserve"> </w:t>
    </w:r>
    <w:r>
      <w:rPr>
        <w:sz w:val="18"/>
      </w:rPr>
      <w:t>“Equipment Manufacturer’s Written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B15F7"/>
    <w:rsid w:val="000D20B4"/>
    <w:rsid w:val="000D59D5"/>
    <w:rsid w:val="00103B57"/>
    <w:rsid w:val="00117D03"/>
    <w:rsid w:val="00140E8D"/>
    <w:rsid w:val="00144505"/>
    <w:rsid w:val="0015404E"/>
    <w:rsid w:val="001877F1"/>
    <w:rsid w:val="001A343C"/>
    <w:rsid w:val="001C4E83"/>
    <w:rsid w:val="001D7D77"/>
    <w:rsid w:val="001F0FFF"/>
    <w:rsid w:val="00210CF7"/>
    <w:rsid w:val="002151DC"/>
    <w:rsid w:val="00237DBF"/>
    <w:rsid w:val="00240DF2"/>
    <w:rsid w:val="00244DD3"/>
    <w:rsid w:val="00250F22"/>
    <w:rsid w:val="00267C09"/>
    <w:rsid w:val="00275E6D"/>
    <w:rsid w:val="0028044D"/>
    <w:rsid w:val="002851B4"/>
    <w:rsid w:val="00293B56"/>
    <w:rsid w:val="002A2DD3"/>
    <w:rsid w:val="002E0DF3"/>
    <w:rsid w:val="0037799D"/>
    <w:rsid w:val="00382A37"/>
    <w:rsid w:val="003C6275"/>
    <w:rsid w:val="003C6426"/>
    <w:rsid w:val="003D6EFA"/>
    <w:rsid w:val="00401676"/>
    <w:rsid w:val="00406454"/>
    <w:rsid w:val="004153CC"/>
    <w:rsid w:val="00415512"/>
    <w:rsid w:val="00426472"/>
    <w:rsid w:val="00426CF6"/>
    <w:rsid w:val="0043262E"/>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51440D"/>
    <w:rsid w:val="00526282"/>
    <w:rsid w:val="00541C5B"/>
    <w:rsid w:val="0055663A"/>
    <w:rsid w:val="00577987"/>
    <w:rsid w:val="00583571"/>
    <w:rsid w:val="00587C5C"/>
    <w:rsid w:val="005B41FE"/>
    <w:rsid w:val="005C2770"/>
    <w:rsid w:val="005D53DA"/>
    <w:rsid w:val="00604E77"/>
    <w:rsid w:val="0061424C"/>
    <w:rsid w:val="0061783C"/>
    <w:rsid w:val="006217FC"/>
    <w:rsid w:val="00622F51"/>
    <w:rsid w:val="00624798"/>
    <w:rsid w:val="006247AC"/>
    <w:rsid w:val="00642081"/>
    <w:rsid w:val="0065540E"/>
    <w:rsid w:val="00662191"/>
    <w:rsid w:val="00691410"/>
    <w:rsid w:val="006B5515"/>
    <w:rsid w:val="006D095D"/>
    <w:rsid w:val="006D3796"/>
    <w:rsid w:val="006E00E7"/>
    <w:rsid w:val="006F66AD"/>
    <w:rsid w:val="00714B6F"/>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64E9A"/>
    <w:rsid w:val="008701CF"/>
    <w:rsid w:val="0087222B"/>
    <w:rsid w:val="00874967"/>
    <w:rsid w:val="00890604"/>
    <w:rsid w:val="008B0D55"/>
    <w:rsid w:val="008C404D"/>
    <w:rsid w:val="008C5F38"/>
    <w:rsid w:val="008C779B"/>
    <w:rsid w:val="008D6BB7"/>
    <w:rsid w:val="008E0228"/>
    <w:rsid w:val="008E56A0"/>
    <w:rsid w:val="008F2094"/>
    <w:rsid w:val="008F522C"/>
    <w:rsid w:val="009015C7"/>
    <w:rsid w:val="00901CF1"/>
    <w:rsid w:val="0091519B"/>
    <w:rsid w:val="00923A88"/>
    <w:rsid w:val="00950781"/>
    <w:rsid w:val="00970DFB"/>
    <w:rsid w:val="00996AC2"/>
    <w:rsid w:val="009B070E"/>
    <w:rsid w:val="009C45F1"/>
    <w:rsid w:val="009F32FD"/>
    <w:rsid w:val="00A01FE9"/>
    <w:rsid w:val="00A029D5"/>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F47EB"/>
    <w:rsid w:val="00C1124B"/>
    <w:rsid w:val="00C146AD"/>
    <w:rsid w:val="00C320E8"/>
    <w:rsid w:val="00C33E93"/>
    <w:rsid w:val="00C478A2"/>
    <w:rsid w:val="00C76EE5"/>
    <w:rsid w:val="00C87301"/>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31BEB"/>
    <w:rsid w:val="00E329CF"/>
    <w:rsid w:val="00E36A8A"/>
    <w:rsid w:val="00E40E5C"/>
    <w:rsid w:val="00E60D05"/>
    <w:rsid w:val="00EA4965"/>
    <w:rsid w:val="00EC3657"/>
    <w:rsid w:val="00EC4A89"/>
    <w:rsid w:val="00EE08F3"/>
    <w:rsid w:val="00EE5E84"/>
    <w:rsid w:val="00EF7FC2"/>
    <w:rsid w:val="00F06F90"/>
    <w:rsid w:val="00F14C66"/>
    <w:rsid w:val="00F1543A"/>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2885</Characters>
  <Application>Microsoft Office Word</Application>
  <DocSecurity>4</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Mileta</cp:lastModifiedBy>
  <cp:revision>2</cp:revision>
  <cp:lastPrinted>2021-11-08T07:57:00Z</cp:lastPrinted>
  <dcterms:created xsi:type="dcterms:W3CDTF">2022-01-30T17:46:00Z</dcterms:created>
  <dcterms:modified xsi:type="dcterms:W3CDTF">2022-01-30T17:46:00Z</dcterms:modified>
  <cp:category/>
</cp:coreProperties>
</file>